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44963636b9ffb6ab54d2c291ea9cb7193b084"/>
    <w:p>
      <w:pPr>
        <w:pStyle w:val="Heading3"/>
      </w:pPr>
      <w:r>
        <w:t xml:space="preserve">ПЛАН основных мероприятий, проводимых в районе Орехово-Борисово Южное С 29 марта 2021г. по 04 апреля 2021г.</w:t>
      </w:r>
    </w:p>
    <w:p>
      <w:pPr>
        <w:pStyle w:val="FirstParagraph"/>
      </w:pPr>
      <w:r>
        <w:t xml:space="preserve">23.03.2021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Федоровский А.Б-руководитель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«Смешарики» - музыкальные игры и эстафеты</w:t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Танцевальный вечер-соревнование «Максимум танца» в студиях современного танца</w:t>
            </w:r>
          </w:p>
        </w:tc>
        <w:tc>
          <w:tcPr/>
          <w:p>
            <w:pPr>
              <w:jc w:val="left"/>
            </w:pPr>
            <w:r>
              <w:t xml:space="preserve">Кузнецова О.Ю.- 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День смеха. «Конкурс смешинка» в Изостудии «Фантазия»</w:t>
            </w:r>
          </w:p>
        </w:tc>
        <w:tc>
          <w:tcPr/>
          <w:p>
            <w:pPr>
              <w:jc w:val="left"/>
            </w:pPr>
            <w:r>
              <w:t xml:space="preserve">Кузнецова О.Ю.- 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Традиционный турнир по самбо «Мышиное самбо»</w:t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http://orehovo-borisovo-juzhnoe.mos.ru/about/the-plan-of-measures/detail/9808217.html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808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808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2024-07-21T15:36:26Z</dcterms:created>
  <dcterms:modified xsi:type="dcterms:W3CDTF">2024-07-21T15:36:26Z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